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様式第１号（第６条関係）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　　　　　　　　　</w:t>
      </w:r>
    </w:p>
    <w:p>
      <w:pPr>
        <w:pStyle w:val="0"/>
        <w:ind w:left="220" w:hanging="220" w:hangingChars="100"/>
        <w:jc w:val="righ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年　　月　　日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三種町長　様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p>
      <w:pPr>
        <w:pStyle w:val="0"/>
        <w:jc w:val="left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住　　所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申請者　　氏　　名　　　　　　　　　　　　</w:t>
      </w:r>
    </w:p>
    <w:p>
      <w:pPr>
        <w:pStyle w:val="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　　　　　　　　　　　　　　　　　　　　　電話番号</w:t>
      </w:r>
    </w:p>
    <w:p>
      <w:pPr>
        <w:pStyle w:val="0"/>
        <w:rPr>
          <w:rFonts w:hint="default" w:ascii="ＭＳ 明朝" w:hAnsi="ＭＳ 明朝"/>
          <w:sz w:val="22"/>
        </w:rPr>
      </w:pPr>
    </w:p>
    <w:p>
      <w:pPr>
        <w:pStyle w:val="0"/>
        <w:spacing w:line="320" w:lineRule="exact"/>
        <w:ind w:firstLine="280" w:firstLineChars="100"/>
        <w:jc w:val="center"/>
        <w:rPr>
          <w:rFonts w:hint="default" w:ascii="ＭＳ 明朝" w:hAnsi="ＭＳ 明朝"/>
          <w:sz w:val="28"/>
        </w:rPr>
      </w:pPr>
      <w:r>
        <w:rPr>
          <w:rFonts w:hint="eastAsia" w:ascii="ＭＳ 明朝" w:hAnsi="ＭＳ 明朝"/>
          <w:sz w:val="28"/>
        </w:rPr>
        <w:t>三種町結婚新生活支援事業補助金交付申請書</w:t>
      </w:r>
    </w:p>
    <w:p>
      <w:pPr>
        <w:pStyle w:val="0"/>
        <w:spacing w:line="320" w:lineRule="exact"/>
        <w:ind w:firstLine="320" w:firstLineChars="100"/>
        <w:jc w:val="center"/>
        <w:rPr>
          <w:rFonts w:hint="default" w:ascii="ＭＳ 明朝" w:hAnsi="ＭＳ 明朝"/>
          <w:sz w:val="32"/>
        </w:rPr>
      </w:pP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>三種町結婚新生活支援事業補助金の交付を受けたいので、三種町結婚新生活支援事業補助金交付要綱第６条の規定に基づき、必要書類を添えて申請します。</w:t>
      </w:r>
    </w:p>
    <w:p>
      <w:pPr>
        <w:pStyle w:val="0"/>
        <w:ind w:firstLine="220" w:firstLineChars="100"/>
        <w:rPr>
          <w:rFonts w:hint="default" w:ascii="ＭＳ 明朝" w:hAnsi="ＭＳ 明朝"/>
          <w:sz w:val="22"/>
        </w:rPr>
      </w:pPr>
    </w:p>
    <w:tbl>
      <w:tblPr>
        <w:tblStyle w:val="11"/>
        <w:tblW w:w="945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1" w:noVBand="1" w:val="0600"/>
      </w:tblPr>
      <w:tblGrid>
        <w:gridCol w:w="383"/>
        <w:gridCol w:w="992"/>
        <w:gridCol w:w="1134"/>
        <w:gridCol w:w="43"/>
        <w:gridCol w:w="3501"/>
        <w:gridCol w:w="3402"/>
      </w:tblGrid>
      <w:tr>
        <w:trPr>
          <w:trHeight w:val="458" w:hRule="atLeast"/>
        </w:trPr>
        <w:tc>
          <w:tcPr>
            <w:tcW w:w="2552" w:type="dxa"/>
            <w:gridSpan w:val="4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１婚姻年月日</w:t>
            </w:r>
          </w:p>
        </w:tc>
        <w:tc>
          <w:tcPr>
            <w:tcW w:w="6903" w:type="dxa"/>
            <w:gridSpan w:val="2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年　　　　　月　　　　　日</w:t>
            </w:r>
          </w:p>
        </w:tc>
      </w:tr>
      <w:tr>
        <w:trPr>
          <w:trHeight w:val="395" w:hRule="atLeast"/>
        </w:trPr>
        <w:tc>
          <w:tcPr>
            <w:tcW w:w="383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２対象経費の内訳</w:t>
            </w:r>
          </w:p>
        </w:tc>
        <w:tc>
          <w:tcPr>
            <w:tcW w:w="992" w:type="dxa"/>
            <w:vMerge w:val="restart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住居費</w:t>
            </w:r>
          </w:p>
        </w:tc>
        <w:tc>
          <w:tcPr>
            <w:tcW w:w="117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住宅購入</w:t>
            </w:r>
          </w:p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pacing w:val="0"/>
                <w:w w:val="80"/>
                <w:kern w:val="0"/>
                <w:sz w:val="22"/>
                <w:fitText w:val="880" w:id="1"/>
              </w:rPr>
              <w:t>リフォー</w:t>
            </w:r>
            <w:r>
              <w:rPr>
                <w:rFonts w:hint="eastAsia" w:ascii="ＭＳ 明朝" w:hAnsi="ＭＳ 明朝"/>
                <w:spacing w:val="1"/>
                <w:w w:val="80"/>
                <w:kern w:val="0"/>
                <w:sz w:val="22"/>
                <w:fitText w:val="880" w:id="1"/>
              </w:rPr>
              <w:t>ム</w:t>
            </w: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契約締結年月日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年　　　月　　　日</w:t>
            </w:r>
          </w:p>
        </w:tc>
      </w:tr>
      <w:tr>
        <w:trPr>
          <w:trHeight w:val="421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契約金額（Ａ）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円</w:t>
            </w:r>
          </w:p>
        </w:tc>
      </w:tr>
      <w:tr>
        <w:trPr>
          <w:trHeight w:val="426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7" w:type="dxa"/>
            <w:gridSpan w:val="2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住宅賃借</w:t>
            </w: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契約締結年月日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年　　　月　　　日</w:t>
            </w:r>
          </w:p>
        </w:tc>
      </w:tr>
      <w:tr>
        <w:trPr>
          <w:trHeight w:val="405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敷　　金　（Ｂ）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660" w:firstLineChars="3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円</w:t>
            </w:r>
          </w:p>
        </w:tc>
      </w:tr>
      <w:tr>
        <w:trPr>
          <w:trHeight w:val="394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礼　　金　（Ｃ）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円</w:t>
            </w:r>
          </w:p>
        </w:tc>
      </w:tr>
      <w:tr>
        <w:trPr>
          <w:trHeight w:val="312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仲介手数料（Ｄ）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440" w:firstLineChars="20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円</w:t>
            </w:r>
          </w:p>
        </w:tc>
      </w:tr>
      <w:tr>
        <w:trPr>
          <w:trHeight w:val="368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501" w:type="dxa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家賃・共益費（Ｅ）</w:t>
            </w: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月額　　　　　　　　　　　円</w:t>
            </w:r>
          </w:p>
        </w:tc>
      </w:tr>
      <w:tr>
        <w:trPr>
          <w:trHeight w:val="429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住居手当（Ｆ）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月額　　　　　　　　　　　円</w:t>
            </w:r>
          </w:p>
        </w:tc>
      </w:tr>
      <w:tr>
        <w:trPr>
          <w:trHeight w:val="645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992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1177" w:type="dxa"/>
            <w:gridSpan w:val="2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実質家賃負担額（Ｇ）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</w:rPr>
              <w:t>（Ｅ）－（Ｆ）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月額　　　　　　円×　　カ月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＝　　　　　　　　　　　　円</w:t>
            </w:r>
          </w:p>
        </w:tc>
      </w:tr>
      <w:tr>
        <w:trPr>
          <w:trHeight w:val="360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</w:p>
        </w:tc>
        <w:tc>
          <w:tcPr>
            <w:tcW w:w="2169" w:type="dxa"/>
            <w:gridSpan w:val="3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引越費用</w:t>
            </w: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引越を行った日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年　　　月　　　日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</w:p>
        </w:tc>
      </w:tr>
      <w:tr>
        <w:trPr>
          <w:trHeight w:val="360" w:hRule="atLeast"/>
        </w:trPr>
        <w:tc>
          <w:tcPr>
            <w:tcW w:w="383" w:type="dxa"/>
            <w:vMerge w:val="continue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2169" w:type="dxa"/>
            <w:gridSpan w:val="3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/>
                <w:sz w:val="22"/>
              </w:rPr>
            </w:pPr>
          </w:p>
        </w:tc>
        <w:tc>
          <w:tcPr>
            <w:tcW w:w="3501" w:type="dxa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費用（Ｈ）</w:t>
            </w:r>
          </w:p>
        </w:tc>
        <w:tc>
          <w:tcPr>
            <w:tcW w:w="3402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right="83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</w:p>
        </w:tc>
      </w:tr>
      <w:tr>
        <w:trPr>
          <w:trHeight w:val="300" w:hRule="atLeast"/>
        </w:trPr>
        <w:tc>
          <w:tcPr>
            <w:tcW w:w="2552" w:type="dxa"/>
            <w:gridSpan w:val="4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３対象期間</w:t>
            </w:r>
          </w:p>
          <w:p>
            <w:pPr>
              <w:pStyle w:val="0"/>
              <w:jc w:val="lef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1"/>
              </w:rPr>
              <w:t>※</w:t>
            </w:r>
            <w:r>
              <w:rPr>
                <w:rFonts w:hint="eastAsia" w:ascii="ＭＳ 明朝" w:hAnsi="ＭＳ 明朝"/>
                <w:sz w:val="18"/>
              </w:rPr>
              <w:t>今回補助を申請する期間</w:t>
            </w:r>
          </w:p>
        </w:tc>
        <w:tc>
          <w:tcPr>
            <w:tcW w:w="6903" w:type="dxa"/>
            <w:gridSpan w:val="2"/>
            <w:tcBorders>
              <w:top w:val="none" w:color="auto" w:sz="0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firstLine="1100" w:firstLineChars="5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年　　　月から　　　　年　　　月まで　　　　カ月分</w:t>
            </w:r>
          </w:p>
        </w:tc>
      </w:tr>
      <w:tr>
        <w:trPr>
          <w:trHeight w:val="345" w:hRule="atLeast"/>
        </w:trPr>
        <w:tc>
          <w:tcPr>
            <w:tcW w:w="605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４対象経費合計（Ｉ）　（Ａ＋Ｂ＋Ｃ＋Ｄ＋Ｇ＋Ｈ）</w:t>
            </w: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　　　　　　　　　　　　　円</w:t>
            </w:r>
          </w:p>
        </w:tc>
      </w:tr>
      <w:tr>
        <w:trPr>
          <w:trHeight w:val="292" w:hRule="atLeast"/>
        </w:trPr>
        <w:tc>
          <w:tcPr>
            <w:tcW w:w="605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５前年度交付済額（２年目の場合のみ記入）</w:t>
            </w: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　　　　　　　　　　　　円</w:t>
            </w:r>
          </w:p>
        </w:tc>
      </w:tr>
      <w:tr>
        <w:trPr>
          <w:trHeight w:val="292" w:hRule="atLeast"/>
        </w:trPr>
        <w:tc>
          <w:tcPr>
            <w:tcW w:w="6053" w:type="dxa"/>
            <w:gridSpan w:val="5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16"/>
              </w:rPr>
            </w:pPr>
            <w:r>
              <w:rPr>
                <w:rFonts w:hint="eastAsia" w:ascii="ＭＳ 明朝" w:hAnsi="ＭＳ 明朝"/>
                <w:sz w:val="22"/>
              </w:rPr>
              <w:t>６補助金申請額　</w:t>
            </w:r>
            <w:r>
              <w:rPr>
                <w:rFonts w:hint="eastAsia" w:ascii="ＭＳ 明朝" w:hAnsi="ＭＳ 明朝"/>
                <w:sz w:val="16"/>
              </w:rPr>
              <w:t>※１</w:t>
            </w:r>
            <w:r>
              <w:rPr>
                <w:rFonts w:hint="eastAsia" w:ascii="ＭＳ 明朝" w:hAnsi="ＭＳ 明朝"/>
                <w:sz w:val="16"/>
              </w:rPr>
              <w:t xml:space="preserve"> (</w:t>
            </w:r>
            <w:r>
              <w:rPr>
                <w:rFonts w:hint="eastAsia" w:ascii="ＭＳ 明朝" w:hAnsi="ＭＳ 明朝"/>
                <w:sz w:val="16"/>
              </w:rPr>
              <w:t>Ｉ</w:t>
            </w:r>
            <w:r>
              <w:rPr>
                <w:rFonts w:hint="eastAsia" w:ascii="ＭＳ 明朝" w:hAnsi="ＭＳ 明朝"/>
                <w:sz w:val="16"/>
              </w:rPr>
              <w:t>)</w:t>
            </w:r>
            <w:r>
              <w:rPr>
                <w:rFonts w:hint="eastAsia" w:ascii="ＭＳ 明朝" w:hAnsi="ＭＳ 明朝"/>
                <w:sz w:val="16"/>
              </w:rPr>
              <w:t>と補助上限額を比較して少ない方を記入</w:t>
            </w:r>
          </w:p>
          <w:p>
            <w:pPr>
              <w:pStyle w:val="0"/>
              <w:ind w:firstLine="1760" w:firstLineChars="110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6"/>
              </w:rPr>
              <w:t>※２</w:t>
            </w:r>
            <w:r>
              <w:rPr>
                <w:rFonts w:hint="eastAsia" w:ascii="ＭＳ 明朝" w:hAnsi="ＭＳ 明朝"/>
                <w:sz w:val="16"/>
              </w:rPr>
              <w:t xml:space="preserve"> 1,000</w:t>
            </w:r>
            <w:r>
              <w:rPr>
                <w:rFonts w:hint="eastAsia" w:ascii="ＭＳ 明朝" w:hAnsi="ＭＳ 明朝"/>
                <w:sz w:val="16"/>
              </w:rPr>
              <w:t>円未満の端数は切り捨て</w:t>
            </w:r>
          </w:p>
        </w:tc>
        <w:tc>
          <w:tcPr>
            <w:tcW w:w="3402" w:type="dxa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jc w:val="right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円</w:t>
            </w:r>
            <w:r>
              <w:rPr>
                <w:rFonts w:hint="eastAsia" w:ascii="ＭＳ 明朝" w:hAnsi="ＭＳ 明朝"/>
                <w:sz w:val="22"/>
              </w:rPr>
              <w:t xml:space="preserve"> </w:t>
            </w:r>
          </w:p>
        </w:tc>
      </w:tr>
      <w:tr>
        <w:trPr>
          <w:trHeight w:val="354" w:hRule="atLeast"/>
        </w:trPr>
        <w:tc>
          <w:tcPr>
            <w:tcW w:w="2509" w:type="dxa"/>
            <w:gridSpan w:val="3"/>
            <w:tcBorders>
              <w:top w:val="single" w:color="auto" w:sz="4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７添付書類</w:t>
            </w:r>
          </w:p>
          <w:p>
            <w:pPr>
              <w:pStyle w:val="0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18"/>
              </w:rPr>
              <w:t>※</w:t>
            </w:r>
            <w:r>
              <w:rPr>
                <w:rFonts w:hint="eastAsia" w:ascii="ＭＳ 明朝" w:hAnsi="ＭＳ 明朝"/>
                <w:sz w:val="16"/>
              </w:rPr>
              <w:t>添付する書類にレ点</w:t>
            </w:r>
          </w:p>
        </w:tc>
        <w:tc>
          <w:tcPr>
            <w:tcW w:w="6946" w:type="dxa"/>
            <w:gridSpan w:val="3"/>
            <w:tcBorders>
              <w:top w:val="single" w:color="auto" w:sz="4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idowControl w:val="1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2"/>
              </w:rPr>
              <w:t>□　婚姻後の</w:t>
            </w:r>
            <w:r>
              <w:rPr>
                <w:rFonts w:hint="eastAsia" w:ascii="ＭＳ 明朝" w:hAnsi="ＭＳ 明朝"/>
                <w:sz w:val="21"/>
              </w:rPr>
              <w:t>戸籍謄本の写し</w:t>
            </w:r>
          </w:p>
          <w:p>
            <w:pPr>
              <w:pStyle w:val="0"/>
              <w:widowControl w:val="1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2"/>
              </w:rPr>
              <w:t>□　</w:t>
            </w:r>
            <w:r>
              <w:rPr>
                <w:rFonts w:hint="eastAsia" w:ascii="ＭＳ 明朝" w:hAnsi="ＭＳ 明朝"/>
                <w:sz w:val="21"/>
              </w:rPr>
              <w:t>住民票の写し</w:t>
            </w:r>
            <w:r>
              <w:rPr>
                <w:rFonts w:hint="eastAsia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夫婦双方の住所が記載されたもの</w:t>
            </w:r>
            <w:r>
              <w:rPr>
                <w:rFonts w:hint="eastAsia" w:ascii="ＭＳ 明朝" w:hAnsi="ＭＳ 明朝"/>
                <w:sz w:val="21"/>
              </w:rPr>
              <w:t>)</w:t>
            </w:r>
          </w:p>
          <w:p>
            <w:pPr>
              <w:pStyle w:val="0"/>
              <w:widowControl w:val="1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2"/>
              </w:rPr>
              <w:t>□　</w:t>
            </w:r>
            <w:r>
              <w:rPr>
                <w:rFonts w:hint="eastAsia" w:ascii="ＭＳ 明朝" w:hAnsi="ＭＳ 明朝"/>
                <w:sz w:val="21"/>
              </w:rPr>
              <w:t>売買</w:t>
            </w:r>
            <w:r>
              <w:rPr>
                <w:rFonts w:hint="eastAsia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請負</w:t>
            </w:r>
            <w:r>
              <w:rPr>
                <w:rFonts w:hint="eastAsia" w:ascii="ＭＳ 明朝" w:hAnsi="ＭＳ 明朝"/>
                <w:sz w:val="21"/>
              </w:rPr>
              <w:t>)</w:t>
            </w:r>
            <w:r>
              <w:rPr>
                <w:rFonts w:hint="eastAsia" w:ascii="ＭＳ 明朝" w:hAnsi="ＭＳ 明朝"/>
                <w:sz w:val="21"/>
              </w:rPr>
              <w:t>契約書及び領収書の写し</w:t>
            </w:r>
            <w:r>
              <w:rPr>
                <w:rFonts w:hint="eastAsia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住居の購入・新築・リフォーム</w:t>
            </w:r>
            <w:r>
              <w:rPr>
                <w:rFonts w:hint="default" w:ascii="ＭＳ 明朝" w:hAnsi="ＭＳ 明朝"/>
                <w:sz w:val="21"/>
              </w:rPr>
              <w:t>）</w:t>
            </w:r>
          </w:p>
          <w:p>
            <w:pPr>
              <w:pStyle w:val="0"/>
              <w:widowControl w:val="1"/>
              <w:rPr>
                <w:rFonts w:hint="eastAsia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2"/>
              </w:rPr>
              <w:t>□　</w:t>
            </w:r>
            <w:r>
              <w:rPr>
                <w:rFonts w:hint="eastAsia" w:ascii="ＭＳ 明朝" w:hAnsi="ＭＳ 明朝"/>
                <w:sz w:val="21"/>
              </w:rPr>
              <w:t>賃貸借契約書及び領収書の写し</w:t>
            </w:r>
            <w:r>
              <w:rPr>
                <w:rFonts w:hint="eastAsia" w:ascii="ＭＳ 明朝" w:hAnsi="ＭＳ 明朝"/>
                <w:sz w:val="21"/>
              </w:rPr>
              <w:t>(</w:t>
            </w:r>
            <w:r>
              <w:rPr>
                <w:rFonts w:hint="eastAsia" w:ascii="ＭＳ 明朝" w:hAnsi="ＭＳ 明朝"/>
                <w:sz w:val="21"/>
              </w:rPr>
              <w:t>住居の賃借</w:t>
            </w:r>
            <w:r>
              <w:rPr>
                <w:rFonts w:hint="eastAsia" w:ascii="ＭＳ 明朝" w:hAnsi="ＭＳ 明朝"/>
                <w:sz w:val="21"/>
              </w:rPr>
              <w:t>)</w:t>
            </w:r>
          </w:p>
          <w:p>
            <w:pPr>
              <w:pStyle w:val="0"/>
              <w:widowControl w:val="1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</w:t>
            </w:r>
            <w:r>
              <w:rPr>
                <w:rFonts w:hint="eastAsia" w:ascii="ＭＳ 明朝" w:hAnsi="ＭＳ 明朝"/>
                <w:sz w:val="21"/>
              </w:rPr>
              <w:t>引越費用に係る領収書の写し</w:t>
            </w:r>
          </w:p>
          <w:p>
            <w:pPr>
              <w:pStyle w:val="0"/>
              <w:widowControl w:val="1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2"/>
              </w:rPr>
              <w:t>□　</w:t>
            </w:r>
            <w:r>
              <w:rPr>
                <w:rFonts w:hint="eastAsia" w:ascii="ＭＳ 明朝" w:hAnsi="ＭＳ 明朝"/>
                <w:sz w:val="21"/>
              </w:rPr>
              <w:t>納税証明書（未納がないことの証明）</w:t>
            </w:r>
          </w:p>
          <w:p>
            <w:pPr>
              <w:pStyle w:val="0"/>
              <w:widowControl w:val="1"/>
              <w:rPr>
                <w:rFonts w:hint="default" w:ascii="ＭＳ 明朝" w:hAnsi="ＭＳ 明朝" w:eastAsia="PMingLiU"/>
                <w:sz w:val="21"/>
              </w:rPr>
            </w:pPr>
            <w:r>
              <w:rPr>
                <w:rFonts w:hint="eastAsia" w:ascii="ＭＳ 明朝" w:hAnsi="ＭＳ 明朝"/>
                <w:sz w:val="22"/>
              </w:rPr>
              <w:t>□　</w:t>
            </w:r>
            <w:r>
              <w:rPr>
                <w:rFonts w:hint="eastAsia" w:ascii="ＭＳ 明朝" w:hAnsi="ＭＳ 明朝"/>
                <w:sz w:val="21"/>
              </w:rPr>
              <w:t>住宅手当支給証明書（様式第２号）</w:t>
            </w:r>
          </w:p>
          <w:p>
            <w:pPr>
              <w:pStyle w:val="0"/>
              <w:widowControl w:val="1"/>
              <w:rPr>
                <w:rFonts w:hint="default" w:ascii="ＭＳ 明朝" w:hAnsi="ＭＳ 明朝"/>
                <w:sz w:val="21"/>
              </w:rPr>
            </w:pPr>
            <w:r>
              <w:rPr>
                <w:rFonts w:hint="eastAsia" w:ascii="ＭＳ 明朝" w:hAnsi="ＭＳ 明朝"/>
                <w:sz w:val="21"/>
              </w:rPr>
              <w:t>□　所得証明書</w:t>
            </w:r>
          </w:p>
          <w:p>
            <w:pPr>
              <w:pStyle w:val="0"/>
              <w:widowControl w:val="1"/>
              <w:rPr>
                <w:rFonts w:hint="eastAsia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1"/>
              </w:rPr>
              <w:t>□　貸与型奨学金の返済額がわかる書類</w:t>
            </w:r>
          </w:p>
          <w:p>
            <w:pPr>
              <w:pStyle w:val="0"/>
              <w:rPr>
                <w:rFonts w:hint="default" w:ascii="ＭＳ 明朝" w:hAnsi="ＭＳ 明朝"/>
                <w:sz w:val="22"/>
              </w:rPr>
            </w:pPr>
            <w:r>
              <w:rPr>
                <w:rFonts w:hint="eastAsia" w:ascii="ＭＳ 明朝" w:hAnsi="ＭＳ 明朝"/>
                <w:sz w:val="22"/>
              </w:rPr>
              <w:t>□　</w:t>
            </w:r>
            <w:r>
              <w:rPr>
                <w:rFonts w:hint="eastAsia" w:ascii="ＭＳ 明朝" w:hAnsi="ＭＳ 明朝"/>
                <w:sz w:val="21"/>
              </w:rPr>
              <w:t>その他（　　　　　　　　　　　　　　　　　）</w:t>
            </w:r>
          </w:p>
        </w:tc>
      </w:tr>
    </w:tbl>
    <w:p>
      <w:pPr>
        <w:pStyle w:val="0"/>
        <w:rPr>
          <w:rFonts w:hint="eastAsia" w:ascii="ＭＳ 明朝" w:hAnsi="ＭＳ 明朝"/>
          <w:sz w:val="22"/>
        </w:rPr>
      </w:pPr>
      <w:r>
        <w:rPr>
          <w:rFonts w:hint="eastAsia" w:ascii="ＭＳ 明朝" w:hAnsi="ＭＳ 明朝"/>
          <w:sz w:val="22"/>
        </w:rPr>
        <w:t xml:space="preserve"> </w:t>
      </w:r>
      <w:bookmarkStart w:id="0" w:name="_GoBack"/>
      <w:bookmarkEnd w:id="0"/>
    </w:p>
    <w:sectPr>
      <w:headerReference r:id="rId5" w:type="default"/>
      <w:pgSz w:w="11906" w:h="16838"/>
      <w:pgMar w:top="993" w:right="1418" w:bottom="142" w:left="1418" w:header="851" w:footer="992" w:gutter="0"/>
      <w:cols w:space="720"/>
      <w:textDirection w:val="lrTb"/>
      <w:docGrid w:type="lines" w:linePitch="326" w:charSpace="-2714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PMingLiU">
    <w:panose1 w:val="00000000000000000000"/>
    <w:charset w:val="88"/>
    <w:family w:val="auto"/>
    <w:notTrueType/>
    <w:pitch w:val="fixed"/>
    <w:sig w:usb0="00000000" w:usb1="00000000" w:usb2="00000000" w:usb3="00000000" w:csb0="00001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jc w:val="center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70"/>
  <w:bordersDoNotSurroundHeader/>
  <w:bordersDoNotSurroundFooter/>
  <w:doNotTrackMoves/>
  <w:defaultTabStop w:val="840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next w:val="16"/>
    <w:link w:val="15"/>
    <w:uiPriority w:val="0"/>
    <w:rPr>
      <w:kern w:val="2"/>
      <w:sz w:val="24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next w:val="18"/>
    <w:link w:val="17"/>
    <w:uiPriority w:val="0"/>
    <w:rPr>
      <w:kern w:val="2"/>
      <w:sz w:val="24"/>
    </w:rPr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  <w:rPr>
      <w:rFonts w:ascii="Century" w:hAnsi="Century" w:eastAsia="ＭＳ 明朝"/>
      <w:sz w:val="21"/>
    </w:rPr>
  </w:style>
  <w:style w:type="paragraph" w:styleId="20">
    <w:name w:val="Note Heading"/>
    <w:basedOn w:val="0"/>
    <w:next w:val="0"/>
    <w:link w:val="21"/>
    <w:uiPriority w:val="0"/>
    <w:pPr>
      <w:jc w:val="center"/>
    </w:pPr>
    <w:rPr>
      <w:rFonts w:ascii="Century" w:hAnsi="Century" w:eastAsia="ＭＳ 明朝"/>
      <w:sz w:val="22"/>
    </w:rPr>
  </w:style>
  <w:style w:type="character" w:styleId="21" w:customStyle="1">
    <w:name w:val="記 (文字)"/>
    <w:next w:val="21"/>
    <w:link w:val="20"/>
    <w:uiPriority w:val="0"/>
    <w:rPr>
      <w:kern w:val="2"/>
      <w:sz w:val="22"/>
    </w:rPr>
  </w:style>
  <w:style w:type="paragraph" w:styleId="22">
    <w:name w:val="Balloon Text"/>
    <w:basedOn w:val="0"/>
    <w:next w:val="22"/>
    <w:link w:val="23"/>
    <w:uiPriority w:val="0"/>
    <w:semiHidden/>
    <w:rPr>
      <w:rFonts w:ascii="Arial" w:hAnsi="Arial" w:eastAsia="ＭＳ ゴシック"/>
      <w:sz w:val="18"/>
    </w:rPr>
  </w:style>
  <w:style w:type="character" w:styleId="23" w:customStyle="1">
    <w:name w:val="吹き出し (文字)"/>
    <w:next w:val="23"/>
    <w:link w:val="22"/>
    <w:uiPriority w:val="0"/>
    <w:rPr>
      <w:rFonts w:ascii="Arial" w:hAnsi="Arial" w:eastAsia="ＭＳ ゴシック"/>
      <w:kern w:val="2"/>
      <w:sz w:val="18"/>
    </w:rPr>
  </w:style>
  <w:style w:type="character" w:styleId="24">
    <w:name w:val="footnote reference"/>
    <w:basedOn w:val="10"/>
    <w:next w:val="24"/>
    <w:link w:val="0"/>
    <w:uiPriority w:val="0"/>
    <w:semiHidden/>
    <w:rPr>
      <w:vertAlign w:val="superscript"/>
    </w:rPr>
  </w:style>
  <w:style w:type="character" w:styleId="25">
    <w:name w:val="endnote reference"/>
    <w:basedOn w:val="10"/>
    <w:next w:val="25"/>
    <w:link w:val="0"/>
    <w:uiPriority w:val="0"/>
    <w:semiHidden/>
    <w:rPr>
      <w:vertAlign w:val="superscript"/>
    </w:rPr>
  </w:style>
  <w:style w:type="table" w:styleId="26">
    <w:name w:val="Table Grid"/>
    <w:basedOn w:val="11"/>
    <w:next w:val="26"/>
    <w:link w:val="0"/>
    <w:uiPriority w:val="0"/>
    <w:rPr>
      <w:rFonts w:ascii="Century" w:hAnsi="Century" w:eastAsia="ＭＳ 明朝"/>
      <w:kern w:val="2"/>
      <w:sz w:val="21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69</TotalTime>
  <Pages>1</Pages>
  <Words>2</Words>
  <Characters>577</Characters>
  <Application>JUST Note</Application>
  <Lines>466</Lines>
  <Paragraphs>64</Paragraphs>
  <Company>和泉市</Company>
  <CharactersWithSpaces>904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和泉市訓令</dc:title>
  <dc:creator>OA5002</dc:creator>
  <cp:lastModifiedBy>mitane</cp:lastModifiedBy>
  <cp:lastPrinted>2024-03-27T07:07:00Z</cp:lastPrinted>
  <dcterms:created xsi:type="dcterms:W3CDTF">2022-03-11T00:59:00Z</dcterms:created>
  <dcterms:modified xsi:type="dcterms:W3CDTF">2024-04-12T02:51:22Z</dcterms:modified>
  <cp:revision>14</cp:revision>
</cp:coreProperties>
</file>